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4" w:rsidRDefault="00857AE4" w:rsidP="00857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245A9">
        <w:rPr>
          <w:rFonts w:ascii="Times New Roman" w:hAnsi="Times New Roman" w:cs="Times New Roman"/>
          <w:b/>
          <w:sz w:val="24"/>
          <w:szCs w:val="24"/>
        </w:rPr>
        <w:t xml:space="preserve">                    Протокол №37</w:t>
      </w:r>
    </w:p>
    <w:p w:rsidR="00857AE4" w:rsidRDefault="00857AE4" w:rsidP="00857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членов ТСЖ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Ипподромное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домов 2А,2Б,2В по ул. Ипподромной, проведенного за</w:t>
      </w:r>
      <w:r w:rsidR="008245A9">
        <w:rPr>
          <w:rFonts w:ascii="Times New Roman" w:hAnsi="Times New Roman" w:cs="Times New Roman"/>
          <w:b/>
          <w:sz w:val="24"/>
          <w:szCs w:val="24"/>
        </w:rPr>
        <w:t>очным голосованием в период с 05.05.11 г. по 20.05.11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Воронеж                                                                             </w:t>
      </w:r>
      <w:r w:rsidR="008245A9">
        <w:rPr>
          <w:rFonts w:ascii="Times New Roman" w:hAnsi="Times New Roman" w:cs="Times New Roman"/>
          <w:sz w:val="24"/>
          <w:szCs w:val="24"/>
        </w:rPr>
        <w:t xml:space="preserve">                       «20» мая 2011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57AE4" w:rsidRDefault="00515293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ТСЖ  всего – 172(12711,4</w:t>
      </w:r>
      <w:r w:rsidR="00857AE4">
        <w:rPr>
          <w:rFonts w:ascii="Times New Roman" w:hAnsi="Times New Roman" w:cs="Times New Roman"/>
          <w:sz w:val="24"/>
          <w:szCs w:val="24"/>
        </w:rPr>
        <w:t xml:space="preserve"> кв.м.)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</w:t>
      </w:r>
      <w:r w:rsidR="00515293">
        <w:rPr>
          <w:rFonts w:ascii="Times New Roman" w:hAnsi="Times New Roman" w:cs="Times New Roman"/>
          <w:sz w:val="24"/>
          <w:szCs w:val="24"/>
        </w:rPr>
        <w:t xml:space="preserve">ичество сданных бюллетеней – 93 </w:t>
      </w:r>
      <w:proofErr w:type="gramStart"/>
      <w:r w:rsidR="005152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293">
        <w:rPr>
          <w:rFonts w:ascii="Times New Roman" w:hAnsi="Times New Roman" w:cs="Times New Roman"/>
          <w:sz w:val="24"/>
          <w:szCs w:val="24"/>
        </w:rPr>
        <w:t>6916,2 кв.м.), (54,4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членов ТСЖ)</w:t>
      </w:r>
    </w:p>
    <w:p w:rsidR="00857AE4" w:rsidRDefault="00515293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– 6355,7</w:t>
      </w:r>
      <w:r w:rsidR="00857AE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Неврюев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Черепивский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5293">
        <w:rPr>
          <w:rFonts w:ascii="Times New Roman" w:hAnsi="Times New Roman" w:cs="Times New Roman"/>
          <w:sz w:val="24"/>
          <w:szCs w:val="24"/>
        </w:rPr>
        <w:t xml:space="preserve"> голосовании приняли участие 93 члена</w:t>
      </w:r>
      <w:r>
        <w:rPr>
          <w:rFonts w:ascii="Times New Roman" w:hAnsi="Times New Roman" w:cs="Times New Roman"/>
          <w:sz w:val="24"/>
          <w:szCs w:val="24"/>
        </w:rPr>
        <w:t xml:space="preserve"> ТСЖ, владеющих п</w:t>
      </w:r>
      <w:r w:rsidR="00515293">
        <w:rPr>
          <w:rFonts w:ascii="Times New Roman" w:hAnsi="Times New Roman" w:cs="Times New Roman"/>
          <w:sz w:val="24"/>
          <w:szCs w:val="24"/>
        </w:rPr>
        <w:t>омещениями общей площадью 6916,2 кв.м., что составляет 54,4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членов ТСЖ.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– есть</w:t>
      </w:r>
    </w:p>
    <w:p w:rsidR="00857AE4" w:rsidRDefault="00857AE4" w:rsidP="00857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Повестка дня:</w:t>
      </w:r>
    </w:p>
    <w:p w:rsidR="003266F1" w:rsidRPr="009A29A4" w:rsidRDefault="003266F1" w:rsidP="00326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29A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9A29A4">
        <w:rPr>
          <w:rFonts w:ascii="Times New Roman" w:hAnsi="Times New Roman" w:cs="Times New Roman"/>
          <w:sz w:val="24"/>
          <w:szCs w:val="24"/>
        </w:rPr>
        <w:t xml:space="preserve">) Выбрать председателем собрания </w:t>
      </w:r>
      <w:proofErr w:type="spellStart"/>
      <w:r w:rsidRPr="009A29A4">
        <w:rPr>
          <w:rFonts w:ascii="Times New Roman" w:hAnsi="Times New Roman" w:cs="Times New Roman"/>
          <w:sz w:val="24"/>
          <w:szCs w:val="24"/>
        </w:rPr>
        <w:t>Неврюева</w:t>
      </w:r>
      <w:proofErr w:type="spellEnd"/>
      <w:r w:rsidRPr="009A29A4">
        <w:rPr>
          <w:rFonts w:ascii="Times New Roman" w:hAnsi="Times New Roman" w:cs="Times New Roman"/>
          <w:sz w:val="24"/>
          <w:szCs w:val="24"/>
        </w:rPr>
        <w:t xml:space="preserve"> О.Н.- кв.№109 и секретарем собрания </w:t>
      </w:r>
      <w:proofErr w:type="spellStart"/>
      <w:r w:rsidRPr="009A29A4">
        <w:rPr>
          <w:rFonts w:ascii="Times New Roman" w:hAnsi="Times New Roman" w:cs="Times New Roman"/>
          <w:sz w:val="24"/>
          <w:szCs w:val="24"/>
        </w:rPr>
        <w:t>Черепивского</w:t>
      </w:r>
      <w:proofErr w:type="spellEnd"/>
      <w:r w:rsidRPr="009A29A4">
        <w:rPr>
          <w:rFonts w:ascii="Times New Roman" w:hAnsi="Times New Roman" w:cs="Times New Roman"/>
          <w:sz w:val="24"/>
          <w:szCs w:val="24"/>
        </w:rPr>
        <w:t xml:space="preserve"> Е.И. – кв.№73</w:t>
      </w:r>
    </w:p>
    <w:p w:rsidR="00515293" w:rsidRPr="00515293" w:rsidRDefault="003266F1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515293">
        <w:rPr>
          <w:rFonts w:ascii="Times New Roman" w:hAnsi="Times New Roman" w:cs="Times New Roman"/>
          <w:sz w:val="24"/>
          <w:szCs w:val="24"/>
        </w:rPr>
        <w:t>)</w:t>
      </w:r>
      <w:r w:rsidR="00515293" w:rsidRPr="00515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93" w:rsidRPr="00515293">
        <w:rPr>
          <w:rFonts w:ascii="Times New Roman" w:hAnsi="Times New Roman" w:cs="Times New Roman"/>
          <w:sz w:val="24"/>
          <w:szCs w:val="24"/>
        </w:rPr>
        <w:t>Выбрать в счетную комиссию Мельникова В.С. – д.2А кв.№62, Иванова Д.А. – д.2Б кв.№45, Уварова Н.Е. – д.2В кв.№26</w:t>
      </w:r>
    </w:p>
    <w:p w:rsidR="003266F1" w:rsidRPr="00515293" w:rsidRDefault="003266F1" w:rsidP="00326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</w:t>
      </w:r>
      <w:r w:rsidR="00857AE4" w:rsidRPr="00857AE4">
        <w:rPr>
          <w:rFonts w:ascii="Times New Roman" w:hAnsi="Times New Roman" w:cs="Times New Roman"/>
          <w:sz w:val="24"/>
          <w:szCs w:val="24"/>
        </w:rPr>
        <w:t xml:space="preserve"> </w:t>
      </w:r>
      <w:r w:rsidR="00515293" w:rsidRPr="00515293">
        <w:rPr>
          <w:rFonts w:ascii="Times New Roman" w:hAnsi="Times New Roman" w:cs="Times New Roman"/>
          <w:sz w:val="24"/>
          <w:szCs w:val="24"/>
        </w:rPr>
        <w:t xml:space="preserve">Продлить полномочия членов правления ТСЖ Савелова А.Ф. – кв.№67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Черепивского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Е.И. – кв.№73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Неврюева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О.Н. – кв.№109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Шукелайть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А.Б. – кв.№16 д.2Б,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Тимошинова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А.И. – кв.№12 д.2В сроком на 2 года.</w:t>
      </w:r>
    </w:p>
    <w:p w:rsidR="00515293" w:rsidRPr="00515293" w:rsidRDefault="003266F1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293"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515293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515293" w:rsidRPr="00515293">
        <w:rPr>
          <w:rFonts w:ascii="Times New Roman" w:hAnsi="Times New Roman" w:cs="Times New Roman"/>
          <w:sz w:val="24"/>
          <w:szCs w:val="24"/>
        </w:rPr>
        <w:t xml:space="preserve">Продлить полномочия членов ревизионной комиссии ТСЖ Павловского Ю.В. – кв.№76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Орешонок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К.Ю. – кв.№46 д.2Б сроком на 2 года.</w:t>
      </w:r>
    </w:p>
    <w:p w:rsidR="00515293" w:rsidRPr="00515293" w:rsidRDefault="003266F1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62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B0620">
        <w:rPr>
          <w:rFonts w:ascii="Times New Roman" w:hAnsi="Times New Roman" w:cs="Times New Roman"/>
          <w:sz w:val="24"/>
          <w:szCs w:val="24"/>
        </w:rPr>
        <w:t>5</w:t>
      </w:r>
      <w:r w:rsidRPr="00CB062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515293" w:rsidRPr="00515293">
        <w:rPr>
          <w:rFonts w:ascii="Times New Roman" w:hAnsi="Times New Roman" w:cs="Times New Roman"/>
          <w:sz w:val="24"/>
          <w:szCs w:val="24"/>
        </w:rPr>
        <w:t>Выбрать в члены ревизионной комиссии ТСЖ Евстратову Р.С.- кв.№3 д.2В</w:t>
      </w:r>
    </w:p>
    <w:p w:rsidR="003266F1" w:rsidRPr="00515293" w:rsidRDefault="003266F1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57AE4" w:rsidRPr="003266F1" w:rsidRDefault="003266F1" w:rsidP="003266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Результаты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голосования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857AE4" w:rsidRDefault="00515293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№36 счетной комиссии от 20.05.11</w:t>
      </w:r>
      <w:r w:rsidR="00857AE4">
        <w:rPr>
          <w:rFonts w:ascii="Times New Roman" w:hAnsi="Times New Roman" w:cs="Times New Roman"/>
          <w:sz w:val="24"/>
          <w:szCs w:val="24"/>
        </w:rPr>
        <w:t>г. собрание постановило:</w:t>
      </w:r>
    </w:p>
    <w:p w:rsidR="00D633F9" w:rsidRDefault="00D633F9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AE4" w:rsidRDefault="00C70141" w:rsidP="00857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AE4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857AE4">
        <w:rPr>
          <w:rFonts w:ascii="Times New Roman" w:hAnsi="Times New Roman" w:cs="Times New Roman"/>
          <w:b/>
          <w:sz w:val="24"/>
          <w:szCs w:val="24"/>
        </w:rPr>
        <w:t xml:space="preserve">) Выбрать председателем собрания </w:t>
      </w:r>
      <w:proofErr w:type="spellStart"/>
      <w:r w:rsidR="00857AE4">
        <w:rPr>
          <w:rFonts w:ascii="Times New Roman" w:hAnsi="Times New Roman" w:cs="Times New Roman"/>
          <w:b/>
          <w:sz w:val="24"/>
          <w:szCs w:val="24"/>
        </w:rPr>
        <w:t>Неврюева</w:t>
      </w:r>
      <w:proofErr w:type="spellEnd"/>
      <w:r w:rsidR="00857AE4">
        <w:rPr>
          <w:rFonts w:ascii="Times New Roman" w:hAnsi="Times New Roman" w:cs="Times New Roman"/>
          <w:b/>
          <w:sz w:val="24"/>
          <w:szCs w:val="24"/>
        </w:rPr>
        <w:t xml:space="preserve"> О.Н.- кв.№109 и секретарем собрания </w:t>
      </w:r>
      <w:proofErr w:type="spellStart"/>
      <w:r w:rsidR="00857AE4">
        <w:rPr>
          <w:rFonts w:ascii="Times New Roman" w:hAnsi="Times New Roman" w:cs="Times New Roman"/>
          <w:b/>
          <w:sz w:val="24"/>
          <w:szCs w:val="24"/>
        </w:rPr>
        <w:t>Черепивского</w:t>
      </w:r>
      <w:proofErr w:type="spellEnd"/>
      <w:r w:rsidR="00857AE4">
        <w:rPr>
          <w:rFonts w:ascii="Times New Roman" w:hAnsi="Times New Roman" w:cs="Times New Roman"/>
          <w:b/>
          <w:sz w:val="24"/>
          <w:szCs w:val="24"/>
        </w:rPr>
        <w:t xml:space="preserve"> Е.И. – кв.№73</w:t>
      </w:r>
    </w:p>
    <w:p w:rsidR="00515293" w:rsidRPr="00CD3649" w:rsidRDefault="00857AE4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За</w:t>
      </w:r>
      <w:r w:rsidRPr="00CD36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72 члена (5481,6 кв.м.) – 79,3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Против</w:t>
      </w:r>
      <w:r w:rsidRPr="00CD36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 16 членов (1104 кв.м.) – 15,9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CD36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 5 членов (330,6</w:t>
      </w:r>
      <w:r w:rsidRPr="00CD3649">
        <w:rPr>
          <w:rFonts w:ascii="Times New Roman" w:hAnsi="Times New Roman" w:cs="Times New Roman"/>
          <w:sz w:val="24"/>
          <w:szCs w:val="24"/>
        </w:rPr>
        <w:t xml:space="preserve"> кв.м.) –  </w:t>
      </w:r>
      <w:r>
        <w:rPr>
          <w:rFonts w:ascii="Times New Roman" w:hAnsi="Times New Roman" w:cs="Times New Roman"/>
          <w:sz w:val="24"/>
          <w:szCs w:val="24"/>
        </w:rPr>
        <w:t xml:space="preserve">4,8 </w:t>
      </w:r>
      <w:r w:rsidRPr="00CD3649">
        <w:rPr>
          <w:rFonts w:ascii="Times New Roman" w:hAnsi="Times New Roman" w:cs="Times New Roman"/>
          <w:sz w:val="24"/>
          <w:szCs w:val="24"/>
        </w:rPr>
        <w:t>% от общего числа участвовавших  в голосовании</w:t>
      </w:r>
    </w:p>
    <w:p w:rsidR="00857AE4" w:rsidRDefault="00857AE4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О.Н.- кв.№109 и секретарем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Черепивского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кв.№73</w:t>
      </w:r>
    </w:p>
    <w:p w:rsidR="00D633F9" w:rsidRDefault="00D633F9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93" w:rsidRPr="00CD3649" w:rsidRDefault="00C70141" w:rsidP="005152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D3649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CD364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15293" w:rsidRPr="00CD3649">
        <w:rPr>
          <w:rFonts w:ascii="Times New Roman" w:hAnsi="Times New Roman" w:cs="Times New Roman"/>
          <w:b/>
          <w:sz w:val="24"/>
          <w:szCs w:val="24"/>
        </w:rPr>
        <w:t>Выбрать в с</w:t>
      </w:r>
      <w:r w:rsidR="00515293">
        <w:rPr>
          <w:rFonts w:ascii="Times New Roman" w:hAnsi="Times New Roman" w:cs="Times New Roman"/>
          <w:b/>
          <w:sz w:val="24"/>
          <w:szCs w:val="24"/>
        </w:rPr>
        <w:t>четную комиссию Мельникова В.С.</w:t>
      </w:r>
      <w:r w:rsidR="00515293" w:rsidRPr="00CD36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5293">
        <w:rPr>
          <w:rFonts w:ascii="Times New Roman" w:hAnsi="Times New Roman" w:cs="Times New Roman"/>
          <w:b/>
          <w:sz w:val="24"/>
          <w:szCs w:val="24"/>
        </w:rPr>
        <w:t xml:space="preserve">д.2А кв.№62, Иванова Д.А. </w:t>
      </w:r>
      <w:r w:rsidR="00515293" w:rsidRPr="00CD364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15293">
        <w:rPr>
          <w:rFonts w:ascii="Times New Roman" w:hAnsi="Times New Roman" w:cs="Times New Roman"/>
          <w:b/>
          <w:sz w:val="24"/>
          <w:szCs w:val="24"/>
        </w:rPr>
        <w:t>д.2Б кв.№45</w:t>
      </w:r>
      <w:r w:rsidR="00515293" w:rsidRPr="00CD36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5293">
        <w:rPr>
          <w:rFonts w:ascii="Times New Roman" w:hAnsi="Times New Roman" w:cs="Times New Roman"/>
          <w:b/>
          <w:sz w:val="24"/>
          <w:szCs w:val="24"/>
        </w:rPr>
        <w:t>Уварова Н.Е.</w:t>
      </w:r>
      <w:r w:rsidR="00515293" w:rsidRPr="00CD36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5293">
        <w:rPr>
          <w:rFonts w:ascii="Times New Roman" w:hAnsi="Times New Roman" w:cs="Times New Roman"/>
          <w:b/>
          <w:sz w:val="24"/>
          <w:szCs w:val="24"/>
        </w:rPr>
        <w:t>д.2В кв.№26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За</w:t>
      </w:r>
      <w:r w:rsidRPr="00CD3649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68 членов (5253,6 кв.м.) – 76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Против</w:t>
      </w:r>
      <w:r w:rsidRPr="00CD3649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15 членов (1019,2 кв.м.) – 14,7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- 10 членов (643,4 кв.м.) – 9,3 </w:t>
      </w:r>
      <w:r w:rsidRPr="00CD3649">
        <w:rPr>
          <w:rFonts w:ascii="Times New Roman" w:hAnsi="Times New Roman" w:cs="Times New Roman"/>
          <w:sz w:val="24"/>
          <w:szCs w:val="24"/>
        </w:rPr>
        <w:t>% от общего числа участвовавших в голосовании</w:t>
      </w:r>
    </w:p>
    <w:p w:rsidR="00857AE4" w:rsidRDefault="00857AE4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515293" w:rsidRPr="00515293" w:rsidRDefault="00857AE4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93" w:rsidRPr="00515293">
        <w:rPr>
          <w:rFonts w:ascii="Times New Roman" w:hAnsi="Times New Roman" w:cs="Times New Roman"/>
          <w:sz w:val="24"/>
          <w:szCs w:val="24"/>
        </w:rPr>
        <w:t>Выбрать в счетную комиссию Мельникова В.С. – д.2А кв.№62, Иванова Д.А. – д.2Б кв.№45, Уварова Н.Е. – д.2В кв.№26</w:t>
      </w:r>
    </w:p>
    <w:p w:rsidR="00C70141" w:rsidRPr="00515293" w:rsidRDefault="00C70141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93" w:rsidRPr="00CD3649" w:rsidRDefault="00C70141" w:rsidP="005152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36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3) </w:t>
      </w:r>
      <w:r w:rsidR="00515293">
        <w:rPr>
          <w:rFonts w:ascii="Times New Roman" w:hAnsi="Times New Roman" w:cs="Times New Roman"/>
          <w:b/>
          <w:sz w:val="24"/>
          <w:szCs w:val="24"/>
        </w:rPr>
        <w:t xml:space="preserve">Продлить полномочия членов правления ТСЖ Савелова А.Ф. – кв.№67 д.2А, </w:t>
      </w:r>
      <w:proofErr w:type="spellStart"/>
      <w:r w:rsidR="00515293">
        <w:rPr>
          <w:rFonts w:ascii="Times New Roman" w:hAnsi="Times New Roman" w:cs="Times New Roman"/>
          <w:b/>
          <w:sz w:val="24"/>
          <w:szCs w:val="24"/>
        </w:rPr>
        <w:t>Черепивского</w:t>
      </w:r>
      <w:proofErr w:type="spellEnd"/>
      <w:r w:rsidR="00515293">
        <w:rPr>
          <w:rFonts w:ascii="Times New Roman" w:hAnsi="Times New Roman" w:cs="Times New Roman"/>
          <w:b/>
          <w:sz w:val="24"/>
          <w:szCs w:val="24"/>
        </w:rPr>
        <w:t xml:space="preserve"> Е.И. – кв.№73 д.2А, </w:t>
      </w:r>
      <w:proofErr w:type="spellStart"/>
      <w:r w:rsidR="00515293">
        <w:rPr>
          <w:rFonts w:ascii="Times New Roman" w:hAnsi="Times New Roman" w:cs="Times New Roman"/>
          <w:b/>
          <w:sz w:val="24"/>
          <w:szCs w:val="24"/>
        </w:rPr>
        <w:t>Неврюева</w:t>
      </w:r>
      <w:proofErr w:type="spellEnd"/>
      <w:r w:rsidR="00515293">
        <w:rPr>
          <w:rFonts w:ascii="Times New Roman" w:hAnsi="Times New Roman" w:cs="Times New Roman"/>
          <w:b/>
          <w:sz w:val="24"/>
          <w:szCs w:val="24"/>
        </w:rPr>
        <w:t xml:space="preserve"> О.Н. – кв.№109 д.2А, </w:t>
      </w:r>
      <w:proofErr w:type="spellStart"/>
      <w:r w:rsidR="00515293">
        <w:rPr>
          <w:rFonts w:ascii="Times New Roman" w:hAnsi="Times New Roman" w:cs="Times New Roman"/>
          <w:b/>
          <w:sz w:val="24"/>
          <w:szCs w:val="24"/>
        </w:rPr>
        <w:t>Шукелайть</w:t>
      </w:r>
      <w:proofErr w:type="spellEnd"/>
      <w:r w:rsidR="00515293">
        <w:rPr>
          <w:rFonts w:ascii="Times New Roman" w:hAnsi="Times New Roman" w:cs="Times New Roman"/>
          <w:b/>
          <w:sz w:val="24"/>
          <w:szCs w:val="24"/>
        </w:rPr>
        <w:t xml:space="preserve"> А.Б. – кв.№16 д.2Б, </w:t>
      </w:r>
      <w:proofErr w:type="spellStart"/>
      <w:r w:rsidR="00515293">
        <w:rPr>
          <w:rFonts w:ascii="Times New Roman" w:hAnsi="Times New Roman" w:cs="Times New Roman"/>
          <w:b/>
          <w:sz w:val="24"/>
          <w:szCs w:val="24"/>
        </w:rPr>
        <w:t>Тимошинова</w:t>
      </w:r>
      <w:proofErr w:type="spellEnd"/>
      <w:r w:rsidR="00515293">
        <w:rPr>
          <w:rFonts w:ascii="Times New Roman" w:hAnsi="Times New Roman" w:cs="Times New Roman"/>
          <w:b/>
          <w:sz w:val="24"/>
          <w:szCs w:val="24"/>
        </w:rPr>
        <w:t xml:space="preserve"> А.И. – кв.№12 д.2В сроком на 2 года.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Результаты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голосования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 - 66 членов (5103,6 кв.м.) – 73,8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 - 19 членов (1309,9 кв.м.) – 18,9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857AE4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 - 8 членов (502,7 кв.м.) – 7,3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C70141" w:rsidRDefault="00857AE4" w:rsidP="00C70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93" w:rsidRPr="00515293">
        <w:rPr>
          <w:rFonts w:ascii="Times New Roman" w:hAnsi="Times New Roman" w:cs="Times New Roman"/>
          <w:sz w:val="24"/>
          <w:szCs w:val="24"/>
        </w:rPr>
        <w:t xml:space="preserve">Продлить полномочия членов правления ТСЖ Савелова А.Ф. – кв.№67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Черепивского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Е.И. – кв.№73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Неврюева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О.Н. – кв.№109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Шукелайть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А.Б. – кв.№16 д.2Б,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Тимошинова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А.И. – кв.№12 д.2В сроком на 2 года.</w:t>
      </w:r>
    </w:p>
    <w:p w:rsidR="00D633F9" w:rsidRPr="00515293" w:rsidRDefault="00D633F9" w:rsidP="00C70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3649">
        <w:rPr>
          <w:rFonts w:ascii="Times New Roman" w:hAnsi="Times New Roman" w:cs="Times New Roman"/>
          <w:b/>
          <w:sz w:val="24"/>
          <w:szCs w:val="24"/>
        </w:rPr>
        <w:t>4</w:t>
      </w:r>
      <w:r w:rsidRPr="00CD36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Продлить полномочия членов ревизионной комиссии ТСЖ Павловского Ю.В. – кв.№76 д.2А,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Орешонок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К.Ю. – кв.№46 д.2Б сроком на 2 года.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Результаты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голосования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» - 66 членов (5113,5 кв.м.) – 73,9 </w:t>
      </w:r>
      <w:r w:rsidRPr="00CD3649">
        <w:rPr>
          <w:rFonts w:ascii="Times New Roman" w:hAnsi="Times New Roman" w:cs="Times New Roman"/>
          <w:sz w:val="24"/>
          <w:szCs w:val="24"/>
        </w:rPr>
        <w:t>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 - 21 член (1409,3 кв.м.) – 20,4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 - 6 членов (393,4 кв.м.) – 5,7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857AE4" w:rsidRDefault="00857AE4" w:rsidP="00C70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515293" w:rsidRDefault="00857AE4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93" w:rsidRPr="00515293">
        <w:rPr>
          <w:rFonts w:ascii="Times New Roman" w:hAnsi="Times New Roman" w:cs="Times New Roman"/>
          <w:sz w:val="24"/>
          <w:szCs w:val="24"/>
        </w:rPr>
        <w:t xml:space="preserve">Продлить полномочия членов ревизионной комиссии ТСЖ Павловского Ю.В. – кв.№76 д.2А, </w:t>
      </w:r>
      <w:proofErr w:type="spellStart"/>
      <w:r w:rsidR="00515293" w:rsidRPr="00515293">
        <w:rPr>
          <w:rFonts w:ascii="Times New Roman" w:hAnsi="Times New Roman" w:cs="Times New Roman"/>
          <w:sz w:val="24"/>
          <w:szCs w:val="24"/>
        </w:rPr>
        <w:t>Орешонок</w:t>
      </w:r>
      <w:proofErr w:type="spellEnd"/>
      <w:r w:rsidR="00515293" w:rsidRPr="00515293">
        <w:rPr>
          <w:rFonts w:ascii="Times New Roman" w:hAnsi="Times New Roman" w:cs="Times New Roman"/>
          <w:sz w:val="24"/>
          <w:szCs w:val="24"/>
        </w:rPr>
        <w:t xml:space="preserve"> К.Ю. – кв.№46 д.2Б сроком на 2 года.</w:t>
      </w:r>
    </w:p>
    <w:p w:rsidR="00D633F9" w:rsidRDefault="00D633F9" w:rsidP="00515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93" w:rsidRPr="00515293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3649"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b/>
          <w:sz w:val="24"/>
          <w:szCs w:val="24"/>
        </w:rPr>
        <w:t>5</w:t>
      </w:r>
      <w:r w:rsidRPr="00CD36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Выбрать в члены ревизионной комиссии ТСЖ Евстратову Р.С.- кв.№3 д.2В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Результаты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D3649">
        <w:rPr>
          <w:rFonts w:ascii="Times New Roman" w:hAnsi="Times New Roman" w:cs="Times New Roman"/>
          <w:sz w:val="24"/>
          <w:szCs w:val="24"/>
          <w:lang w:val="de-DE"/>
        </w:rPr>
        <w:t>голосования</w:t>
      </w:r>
      <w:proofErr w:type="spellEnd"/>
      <w:r w:rsidRPr="00CD364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 - 66 членов (5043,9 кв.м.) – 72,9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 - 17 членов (1218 кв.м.) – 17,6</w:t>
      </w:r>
      <w:r w:rsidRPr="00CD3649">
        <w:rPr>
          <w:rFonts w:ascii="Times New Roman" w:hAnsi="Times New Roman" w:cs="Times New Roman"/>
          <w:sz w:val="24"/>
          <w:szCs w:val="24"/>
        </w:rPr>
        <w:t xml:space="preserve"> % от общего числа участвовавших в голосовании</w:t>
      </w:r>
    </w:p>
    <w:p w:rsidR="00515293" w:rsidRPr="00CD3649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49">
        <w:rPr>
          <w:rFonts w:ascii="Times New Roman" w:hAnsi="Times New Roman" w:cs="Times New Roman"/>
          <w:sz w:val="24"/>
          <w:szCs w:val="24"/>
        </w:rPr>
        <w:t>«</w:t>
      </w:r>
      <w:r w:rsidRPr="00CD3649">
        <w:rPr>
          <w:rFonts w:ascii="Times New Roman" w:hAnsi="Times New Roman" w:cs="Times New Roman"/>
          <w:b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- 10 членов (654,3 кв.м.) –9,5 </w:t>
      </w:r>
      <w:r w:rsidRPr="00CD3649">
        <w:rPr>
          <w:rFonts w:ascii="Times New Roman" w:hAnsi="Times New Roman" w:cs="Times New Roman"/>
          <w:sz w:val="24"/>
          <w:szCs w:val="24"/>
        </w:rPr>
        <w:t>% от общего числа участвовавших в голосовании</w:t>
      </w:r>
    </w:p>
    <w:p w:rsidR="00857AE4" w:rsidRDefault="00515293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857AE4" w:rsidRPr="00515293">
        <w:rPr>
          <w:rFonts w:ascii="Times New Roman" w:hAnsi="Times New Roman" w:cs="Times New Roman"/>
          <w:b/>
          <w:sz w:val="24"/>
          <w:szCs w:val="24"/>
        </w:rPr>
        <w:t>:</w:t>
      </w:r>
      <w:r w:rsidR="00857AE4"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515293" w:rsidRPr="00515293" w:rsidRDefault="00857AE4" w:rsidP="0051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29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293" w:rsidRPr="00515293">
        <w:rPr>
          <w:rFonts w:ascii="Times New Roman" w:hAnsi="Times New Roman" w:cs="Times New Roman"/>
          <w:sz w:val="24"/>
          <w:szCs w:val="24"/>
        </w:rPr>
        <w:t>Выбрать в члены ревизионной комиссии ТСЖ Евстратову Р.С.- кв.№3 д.2В</w:t>
      </w:r>
    </w:p>
    <w:p w:rsidR="00C70141" w:rsidRPr="00515293" w:rsidRDefault="00C70141" w:rsidP="00C70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141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57AE4" w:rsidRDefault="00C70141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7AE4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857AE4">
        <w:rPr>
          <w:rFonts w:ascii="Times New Roman" w:hAnsi="Times New Roman" w:cs="Times New Roman"/>
          <w:sz w:val="24"/>
          <w:szCs w:val="24"/>
        </w:rPr>
        <w:t>Неврюев</w:t>
      </w:r>
      <w:proofErr w:type="spellEnd"/>
      <w:r w:rsidR="00857AE4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70141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0141" w:rsidRDefault="00C70141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AE4" w:rsidRDefault="00C70141" w:rsidP="0085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AE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</w:t>
      </w:r>
      <w:proofErr w:type="spellStart"/>
      <w:r w:rsidR="00857AE4">
        <w:rPr>
          <w:rFonts w:ascii="Times New Roman" w:hAnsi="Times New Roman" w:cs="Times New Roman"/>
          <w:sz w:val="24"/>
          <w:szCs w:val="24"/>
        </w:rPr>
        <w:t>Черепивский</w:t>
      </w:r>
      <w:proofErr w:type="spellEnd"/>
      <w:r w:rsidR="00857AE4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857AE4" w:rsidRDefault="00857AE4" w:rsidP="0085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44A" w:rsidRDefault="000D044A"/>
    <w:sectPr w:rsidR="000D044A" w:rsidSect="00D5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E4"/>
    <w:rsid w:val="000D044A"/>
    <w:rsid w:val="003266F1"/>
    <w:rsid w:val="00515293"/>
    <w:rsid w:val="008245A9"/>
    <w:rsid w:val="00857AE4"/>
    <w:rsid w:val="008F3B52"/>
    <w:rsid w:val="00C70141"/>
    <w:rsid w:val="00CB0620"/>
    <w:rsid w:val="00D546D7"/>
    <w:rsid w:val="00D633F9"/>
    <w:rsid w:val="00F5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BFD3-BF5A-4283-BDB5-5DBF6C2C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2011-05-25T18:55:00Z</cp:lastPrinted>
  <dcterms:created xsi:type="dcterms:W3CDTF">2010-07-26T11:05:00Z</dcterms:created>
  <dcterms:modified xsi:type="dcterms:W3CDTF">2011-05-25T18:57:00Z</dcterms:modified>
</cp:coreProperties>
</file>